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64149B4C" w:rsidR="00D122EE" w:rsidRDefault="00721ED6" w:rsidP="00676489">
      <w:pPr>
        <w:spacing w:after="0" w:line="240" w:lineRule="auto"/>
        <w:ind w:right="-143" w:firstLine="0"/>
      </w:pPr>
      <w:r>
        <w:t xml:space="preserve">01.02.2024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1B5932">
        <w:rPr>
          <w:b/>
        </w:rPr>
        <w:t xml:space="preserve"> </w:t>
      </w:r>
      <w:r w:rsidR="00D122EE" w:rsidRPr="002D7178">
        <w:rPr>
          <w:b/>
        </w:rPr>
        <w:t xml:space="preserve">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 w:rsidR="001B5932">
        <w:t xml:space="preserve">      </w:t>
      </w:r>
      <w:r w:rsidR="00D122EE" w:rsidRPr="002D7178">
        <w:t xml:space="preserve">  </w:t>
      </w:r>
      <w:r>
        <w:t xml:space="preserve">     </w:t>
      </w:r>
      <w:bookmarkStart w:id="0" w:name="_GoBack"/>
      <w:bookmarkEnd w:id="0"/>
      <w:r w:rsidR="00D122EE" w:rsidRPr="002D7178">
        <w:t xml:space="preserve">№ </w:t>
      </w:r>
      <w:r>
        <w:t xml:space="preserve"> 51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67A5CC43" w14:textId="49657CCE" w:rsidR="001B5932" w:rsidRDefault="001B5932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1B593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72A13" wp14:editId="059C8926">
                <wp:simplePos x="0" y="0"/>
                <wp:positionH relativeFrom="column">
                  <wp:posOffset>-32385</wp:posOffset>
                </wp:positionH>
                <wp:positionV relativeFrom="paragraph">
                  <wp:posOffset>3176</wp:posOffset>
                </wp:positionV>
                <wp:extent cx="3171825" cy="11430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9808" w14:textId="43E81E6D" w:rsidR="001B5932" w:rsidRPr="001B5932" w:rsidRDefault="001B5932" w:rsidP="001B5932">
                            <w:pPr>
                              <w:spacing w:after="0" w:line="240" w:lineRule="auto"/>
                              <w:ind w:right="-16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6891">
                              <w:rPr>
                                <w:b/>
                                <w:sz w:val="24"/>
                                <w:szCs w:val="24"/>
                              </w:rPr>
                              <w:t>Об осуществлении закупки путем проведения электронного аукциона для муниципальных нужд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Управления </w:t>
                            </w:r>
                            <w:proofErr w:type="spellStart"/>
                            <w:r w:rsidRPr="000D6891">
                              <w:rPr>
                                <w:b/>
                                <w:sz w:val="24"/>
                                <w:szCs w:val="24"/>
                              </w:rPr>
                              <w:t>Берновско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сельской территорией </w:t>
                            </w:r>
                            <w:r w:rsidRPr="000D6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Старицкого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муниципального округа</w:t>
                            </w:r>
                            <w:r w:rsidRPr="000D6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5pt;margin-top:.25pt;width:2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" strokecolor="white [3212]">
                <v:textbox>
                  <w:txbxContent>
                    <w:p w14:paraId="71C09808" w14:textId="43E81E6D" w:rsidR="001B5932" w:rsidRPr="001B5932" w:rsidRDefault="001B5932" w:rsidP="001B5932">
                      <w:pPr>
                        <w:spacing w:after="0" w:line="240" w:lineRule="auto"/>
                        <w:ind w:right="-16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0D6891">
                        <w:rPr>
                          <w:b/>
                          <w:sz w:val="24"/>
                          <w:szCs w:val="24"/>
                        </w:rPr>
                        <w:t>Об осуществлении закупки путем проведения электронного аукциона для муниципальных нужд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Управления </w:t>
                      </w:r>
                      <w:proofErr w:type="spellStart"/>
                      <w:r w:rsidRPr="000D6891">
                        <w:rPr>
                          <w:b/>
                          <w:sz w:val="24"/>
                          <w:szCs w:val="24"/>
                        </w:rPr>
                        <w:t>Берновско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й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сельской территорией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D6891">
                        <w:rPr>
                          <w:b/>
                          <w:sz w:val="24"/>
                          <w:szCs w:val="24"/>
                        </w:rPr>
                        <w:t xml:space="preserve">Старицкого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муниципального округа</w:t>
                      </w:r>
                      <w:r w:rsidRPr="000D6891">
                        <w:rPr>
                          <w:b/>
                          <w:sz w:val="24"/>
                          <w:szCs w:val="24"/>
                        </w:rPr>
                        <w:t xml:space="preserve"> 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5E9A0473" w14:textId="77777777" w:rsidR="001B5932" w:rsidRDefault="001B5932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55A98F03" w14:textId="77777777" w:rsidR="001B5932" w:rsidRDefault="001B5932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64E03AC2" w14:textId="77777777" w:rsidR="001B5932" w:rsidRDefault="001B5932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093B080F" w14:textId="77777777" w:rsidR="001B5932" w:rsidRDefault="001B5932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38B0EA49" w14:textId="77777777" w:rsidR="001B5932" w:rsidRDefault="001B5932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7618CD41" w14:textId="77777777" w:rsidR="001B5932" w:rsidRDefault="001B5932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5F3400CC" w14:textId="77777777" w:rsidR="00676489" w:rsidRPr="001B5932" w:rsidRDefault="00676489" w:rsidP="00E00359">
      <w:pPr>
        <w:spacing w:after="0" w:line="240" w:lineRule="auto"/>
        <w:ind w:right="-1" w:firstLine="0"/>
        <w:rPr>
          <w:b/>
          <w:sz w:val="16"/>
          <w:szCs w:val="16"/>
        </w:rPr>
      </w:pPr>
    </w:p>
    <w:p w14:paraId="690F8AD1" w14:textId="7A974836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1B5932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B5932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1B5932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5CD66B86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E91824">
        <w:rPr>
          <w:sz w:val="24"/>
          <w:szCs w:val="24"/>
        </w:rPr>
        <w:t>к</w:t>
      </w:r>
      <w:r w:rsidR="00E91824" w:rsidRPr="00E91824">
        <w:rPr>
          <w:sz w:val="24"/>
          <w:szCs w:val="24"/>
        </w:rPr>
        <w:t>апитальный ремонт артезианской скважины на ул. Лесная д. Берново Старицкого муниципального округа Тверской области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14:paraId="0514D11D" w14:textId="3EA1EB4B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E91824">
        <w:rPr>
          <w:sz w:val="24"/>
          <w:szCs w:val="24"/>
        </w:rPr>
        <w:t>1 400 695,01</w:t>
      </w:r>
      <w:r w:rsidRPr="00805A9F">
        <w:rPr>
          <w:sz w:val="24"/>
          <w:szCs w:val="24"/>
        </w:rPr>
        <w:t xml:space="preserve"> (</w:t>
      </w:r>
      <w:r w:rsidR="00B13441" w:rsidRPr="00805A9F">
        <w:rPr>
          <w:sz w:val="24"/>
          <w:szCs w:val="24"/>
        </w:rPr>
        <w:t>один</w:t>
      </w:r>
      <w:r w:rsidRPr="00805A9F">
        <w:rPr>
          <w:sz w:val="24"/>
          <w:szCs w:val="24"/>
        </w:rPr>
        <w:t xml:space="preserve"> миллион </w:t>
      </w:r>
      <w:r w:rsidR="00E91824">
        <w:rPr>
          <w:sz w:val="24"/>
          <w:szCs w:val="24"/>
        </w:rPr>
        <w:t>четыреста тысяч шестьсот девяносто пять</w:t>
      </w:r>
      <w:r w:rsidR="00B13441" w:rsidRPr="00805A9F">
        <w:rPr>
          <w:sz w:val="24"/>
          <w:szCs w:val="24"/>
        </w:rPr>
        <w:t>) рубл</w:t>
      </w:r>
      <w:r w:rsidR="00E9182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E91824">
        <w:rPr>
          <w:sz w:val="24"/>
          <w:szCs w:val="24"/>
        </w:rPr>
        <w:t>01</w:t>
      </w:r>
      <w:r w:rsidRPr="00805A9F">
        <w:rPr>
          <w:sz w:val="24"/>
          <w:szCs w:val="24"/>
        </w:rPr>
        <w:t xml:space="preserve"> копе</w:t>
      </w:r>
      <w:r w:rsidR="00E91824">
        <w:rPr>
          <w:sz w:val="24"/>
          <w:szCs w:val="24"/>
        </w:rPr>
        <w:t>йка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65406E67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1B5932">
        <w:rPr>
          <w:sz w:val="24"/>
          <w:szCs w:val="24"/>
        </w:rPr>
        <w:t xml:space="preserve">   </w:t>
      </w:r>
      <w:r w:rsidRPr="00805A9F">
        <w:rPr>
          <w:sz w:val="24"/>
          <w:szCs w:val="24"/>
        </w:rPr>
        <w:t xml:space="preserve">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93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1ED6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02448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DB2A-22A4-4939-A9AC-8B624A3F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134</cp:revision>
  <dcterms:created xsi:type="dcterms:W3CDTF">2022-12-21T13:14:00Z</dcterms:created>
  <dcterms:modified xsi:type="dcterms:W3CDTF">2024-02-08T06:41:00Z</dcterms:modified>
</cp:coreProperties>
</file>